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C6" w:rsidRPr="0021599A" w:rsidRDefault="0021599A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proofErr w:type="spellEnd"/>
      <w:r w:rsidRPr="002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СОШ с. </w:t>
      </w:r>
      <w:proofErr w:type="spellStart"/>
      <w:r w:rsidRPr="002159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Аряш</w:t>
      </w:r>
      <w:proofErr w:type="spellEnd"/>
      <w:r w:rsidRPr="002159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11CC6" w:rsidRPr="00215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CC6" w:rsidRPr="00311CC6" w:rsidRDefault="00311CC6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Monotype Corsiva" w:eastAsia="Times New Roman" w:hAnsi="Monotype Corsiva" w:cs="Times New Roman"/>
          <w:b/>
          <w:color w:val="FF0000"/>
          <w:sz w:val="144"/>
          <w:szCs w:val="144"/>
          <w:lang w:eastAsia="ru-RU"/>
        </w:rPr>
        <w:t>К       В      Н</w:t>
      </w:r>
    </w:p>
    <w:p w:rsidR="00311CC6" w:rsidRPr="00311CC6" w:rsidRDefault="00311CC6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Book Antiqua" w:eastAsia="Times New Roman" w:hAnsi="Book Antiqua" w:cs="Times New Roman"/>
          <w:b/>
          <w:color w:val="FF0000"/>
          <w:sz w:val="52"/>
          <w:szCs w:val="52"/>
          <w:lang w:eastAsia="ru-RU"/>
        </w:rPr>
        <w:t>“</w:t>
      </w:r>
      <w:r w:rsidR="0021599A">
        <w:rPr>
          <w:rFonts w:ascii="Book Antiqua" w:eastAsia="Times New Roman" w:hAnsi="Book Antiqua" w:cs="Times New Roman"/>
          <w:b/>
          <w:color w:val="FF0000"/>
          <w:sz w:val="52"/>
          <w:szCs w:val="52"/>
          <w:lang w:eastAsia="ru-RU"/>
        </w:rPr>
        <w:t>Фестиваль живописи и музыки</w:t>
      </w:r>
      <w:r w:rsidRPr="00311CC6">
        <w:rPr>
          <w:rFonts w:ascii="Book Antiqua" w:eastAsia="Times New Roman" w:hAnsi="Book Antiqua" w:cs="Times New Roman"/>
          <w:b/>
          <w:color w:val="FF0000"/>
          <w:sz w:val="52"/>
          <w:szCs w:val="52"/>
          <w:lang w:eastAsia="ru-RU"/>
        </w:rPr>
        <w:t xml:space="preserve"> ”.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206165" cy="3448050"/>
            <wp:effectExtent l="19050" t="0" r="3885" b="0"/>
            <wp:docPr id="1" name="Рисунок 1" descr="http://dps39.narod.ru/index.files/mo.files/gum.files/predm_ned_isk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s39.narod.ru/index.files/mo.files/gum.files/predm_ned_isk.files/imag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78" cy="345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 </w:t>
      </w:r>
    </w:p>
    <w:p w:rsidR="00311CC6" w:rsidRPr="00311CC6" w:rsidRDefault="00311CC6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            </w:t>
      </w:r>
      <w:r w:rsidRPr="00311CC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11CC6" w:rsidRDefault="00311CC6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 </w:t>
      </w:r>
    </w:p>
    <w:p w:rsidR="0021599A" w:rsidRDefault="0021599A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599A" w:rsidRDefault="0021599A" w:rsidP="0021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99A" w:rsidRDefault="0021599A" w:rsidP="0021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99A" w:rsidRDefault="0021599A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599A" w:rsidRDefault="0021599A" w:rsidP="0031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599A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 </w:t>
      </w:r>
      <w:r w:rsidR="00215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искусства: Григорьева О.В.</w:t>
      </w:r>
    </w:p>
    <w:p w:rsidR="0021599A" w:rsidRPr="0021599A" w:rsidRDefault="0021599A" w:rsidP="00215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</w:p>
    <w:p w:rsidR="0021599A" w:rsidRPr="00311CC6" w:rsidRDefault="0021599A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Цель:</w:t>
      </w:r>
      <w:r w:rsidRPr="00311C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- создание благоприятной атмосферы для творческой деятельности и эстетического восприятия разных видов искусств.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 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Задачи: 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- активизировать познавательную деятельность учащихся;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- побудить учащихся к самостоятельному приобретению знаний в области ИЗО и музыки; помочь проявить собственную эрудицию и сообразительность, а также творческие способности.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- способствовать формированию духовной культуры и воспитанию коммуникативных качеств учащихся.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Звучит музыка “Мы начинаем КВН”, команды занимают свои места.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Ведущий: Здравствуйте, ребята! Мы рады приветствовать вас в клубе весёлых и находчивых. Сегодня мы отправляемся на фестиваль искусств, фестиваль музыки и живописи.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Фестиваль – это праздник, а праздник – это игры и танцы, песни и пляски, неожиданные ситуации и маскарады, т.е. превращение обычного в необычное.</w:t>
      </w:r>
    </w:p>
    <w:p w:rsid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Фестиваль – это парад искусств</w:t>
      </w:r>
      <w:proofErr w:type="gramStart"/>
      <w:r w:rsidRPr="00311CC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311CC6">
        <w:rPr>
          <w:rFonts w:ascii="Times New Roman" w:eastAsia="Times New Roman" w:hAnsi="Times New Roman" w:cs="Times New Roman"/>
          <w:lang w:eastAsia="ru-RU"/>
        </w:rPr>
        <w:t xml:space="preserve"> в котором принимают участие все и нет пассивных зрителей.</w:t>
      </w:r>
    </w:p>
    <w:p w:rsidR="00311CC6" w:rsidRPr="00311CC6" w:rsidRDefault="0021599A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Девиз  нашей игры « Жизнь учит тех, кто ее изучает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.»</w:t>
      </w:r>
      <w:proofErr w:type="gramEnd"/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lang w:eastAsia="ru-RU"/>
        </w:rPr>
        <w:t>1 конкурс- представление команды.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 xml:space="preserve">Команды демонстрируют домашнюю заготовку (оригинальное название команды, песня, девиз, эмблема – всё должно быть связано с ИЗО или музыкой). 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Жюри из старшеклассников или учителей пишут название команд на доске и выставляют первые оценки за конкурс.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lang w:eastAsia="ru-RU"/>
        </w:rPr>
        <w:t>2 конкурс- “Разминка”.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Кто пишет слово “тушь” с мягким знаком: художники или музыканты? ( Художники. В этом случае слово означает чёрную краску, служащую для рисования и черчения. А без мягкого знака – “туш” - это небольшая музыкальная пьеса фанфарного склада, исполняющаяся как торжественное приветствие).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 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С какой картинки, согласно известной песне, “начинается Родина”? ( С картинки в твоем букваре… Песня “С чего начинается Родина”.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lastRenderedPageBreak/>
        <w:t>- Какое слово хорошо знакомо не только художникам, но и музыкантам и шахматистам. ( Этюд.)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Пуантилизм – это учение о танцах на пуантах или манера письма в живописи? ( Манера письма в живописи, раздельными мазками правильной , точечной или прямоугольной формы.)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Чей автопортрет можно услышать? ( Российского композитора Родиона Щедрина. “Автопортрет”– это концерт для оркестра.)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Каким словом, в буквальном переводе означающем “цыганщина”, называют среду музыкантов, актёров, художников, писателей? (Богема.)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Какие “картинки” можно не только увидеть, но и услышать? ( Нарисовал их в 19 веке молодой, талантливый архитектор Виктор Александрович Гартман, а звучать заставил Модест Петрович Мусоргский - гениальный русский композитор, автор фортепианной сюиты “Картинки с выставки”.)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lang w:eastAsia="ru-RU"/>
        </w:rPr>
        <w:t>3 конкурс - “Атрибуты”.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Любой праздник, фестиваль, конкурс имеет свою символику, гимн, атрибуты. В число атрибутов входят значки, памятные медали, сувениры, флаги и шарфы с символикой фестиваля и даже шляпы.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 xml:space="preserve">Главным атрибутом нашего фестиваля будет – шляпа! Вам предстоит оформить шляпу (выдаётся готовая основа шляпы), которая бы могла рассказать о вас как можно больше: откуда вы приехали, какова флора и фауна ваших мест, какие эксклюзивные предметы есть в ваших краях или может что-то другое. Проявите вашу фантазию. 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 xml:space="preserve">Участники вытаскивают карточку с названием страны (Грузия, Китай, Италия, Россия), которой должна соответствовать шляпа. 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Звучит песня “Упала шляпа”, команды украшают головной убор.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Для того чтобы остальные участники догадались из какой страны приехала ваша делегация, вам предстоит исполнить песню на народный мотив.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lang w:eastAsia="ru-RU"/>
        </w:rPr>
        <w:t>4 конкурс - “ Колорист”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Найдите каждому понятию или предмету свой цвет – тот , который уже нашёл народ и вставил в поговорки. Например: лиса - рыжая, волк - серый.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Тоска….(зелёная – ужасная тоска).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Лихорадка…(золотая – ажиотаж, связанный с добычей золота)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Чулок…(синий - женщина, погруженная в умственные занятия, книги, лишенная женственности).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Чума… (коричневая – фашизм).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Мечты…(</w:t>
      </w:r>
      <w:proofErr w:type="spellStart"/>
      <w:r w:rsidRPr="00311CC6">
        <w:rPr>
          <w:rFonts w:ascii="Times New Roman" w:eastAsia="Times New Roman" w:hAnsi="Times New Roman" w:cs="Times New Roman"/>
          <w:lang w:eastAsia="ru-RU"/>
        </w:rPr>
        <w:t>розовые</w:t>
      </w:r>
      <w:proofErr w:type="spellEnd"/>
      <w:r w:rsidRPr="00311CC6">
        <w:rPr>
          <w:rFonts w:ascii="Times New Roman" w:eastAsia="Times New Roman" w:hAnsi="Times New Roman" w:cs="Times New Roman"/>
          <w:lang w:eastAsia="ru-RU"/>
        </w:rPr>
        <w:t xml:space="preserve"> – представляют все в приятном виде, отсекают плохое).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Кровь…(</w:t>
      </w:r>
      <w:proofErr w:type="spellStart"/>
      <w:r w:rsidRPr="00311CC6">
        <w:rPr>
          <w:rFonts w:ascii="Times New Roman" w:eastAsia="Times New Roman" w:hAnsi="Times New Roman" w:cs="Times New Roman"/>
          <w:lang w:eastAsia="ru-RU"/>
        </w:rPr>
        <w:t>голубая</w:t>
      </w:r>
      <w:proofErr w:type="spellEnd"/>
      <w:r w:rsidRPr="00311CC6">
        <w:rPr>
          <w:rFonts w:ascii="Times New Roman" w:eastAsia="Times New Roman" w:hAnsi="Times New Roman" w:cs="Times New Roman"/>
          <w:lang w:eastAsia="ru-RU"/>
        </w:rPr>
        <w:t xml:space="preserve"> – дворянское происхождение).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Девица …(красная - красивая).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lastRenderedPageBreak/>
        <w:t>- Мухи …(белые - снег).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Неблагодарность… (чёрная).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Дыра…(чёрная – не дающий излучений космический объект, обладающий мощным полем тяготения).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Рынок …(чёрный - незаконные коммерческие операции, спекулятивная торговля).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Ящик… (чёрный - прибор самописец в авиации).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Кость… (белая - дворяне).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Список… (черный - список чего-либо запретного).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Руки… (золотые - умелые руки мастера).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Магия… (белая, черная, красная - поиски философского камня).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Середина… (золотая – образ действий, при котором избегают крайностей, риска, смелых решений).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- Зависть… (черная – глубокая и злобная, белая - самокритичная, незлобивая).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lang w:eastAsia="ru-RU"/>
        </w:rPr>
        <w:t>5 конкурс – “Конкурс капитанов”.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Каждому из капитанов предстоит изобразить при помощи пантомимы понятие или вид деятельности связанный с ИЗО или музыкой. Капитанам даётся задание ( изобразить музыку, живопись, художника или композитора), а участникам команд предлагается отгадать, что это было. Пока капитаны готовятся, участники команд , при помощи подручных средств, должны показать в жизни сюжет известной картины ( например- “</w:t>
      </w:r>
      <w:proofErr w:type="spellStart"/>
      <w:r w:rsidRPr="00311CC6">
        <w:rPr>
          <w:rFonts w:ascii="Times New Roman" w:eastAsia="Times New Roman" w:hAnsi="Times New Roman" w:cs="Times New Roman"/>
          <w:lang w:eastAsia="ru-RU"/>
        </w:rPr>
        <w:t>Алёнушка</w:t>
      </w:r>
      <w:proofErr w:type="spellEnd"/>
      <w:r w:rsidRPr="00311CC6">
        <w:rPr>
          <w:rFonts w:ascii="Times New Roman" w:eastAsia="Times New Roman" w:hAnsi="Times New Roman" w:cs="Times New Roman"/>
          <w:lang w:eastAsia="ru-RU"/>
        </w:rPr>
        <w:t>” и “Богатыри” Васнецова), а соперники угадать название картины.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lang w:eastAsia="ru-RU"/>
        </w:rPr>
        <w:t>6 конкурс – “Музыкальный”.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lang w:eastAsia="ru-RU"/>
        </w:rPr>
        <w:t>1 тур</w:t>
      </w:r>
      <w:r w:rsidRPr="00311CC6">
        <w:rPr>
          <w:rFonts w:ascii="Times New Roman" w:eastAsia="Times New Roman" w:hAnsi="Times New Roman" w:cs="Times New Roman"/>
          <w:lang w:eastAsia="ru-RU"/>
        </w:rPr>
        <w:t xml:space="preserve">. Человек часть природы, наполненной бесконечным разнообразием звуков. Каждый звук, будь то гул землетрясений или завывание бури, тихий шелест листьев или пение птиц вызывают у нас множество эмоций. 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При помощи звуков природы изобразите: тревогу, радость, печаль, любовь. Те же понятия изобразить, имитируя музыку.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lang w:eastAsia="ru-RU"/>
        </w:rPr>
        <w:t>2 тур.</w:t>
      </w:r>
      <w:r w:rsidRPr="00311CC6">
        <w:rPr>
          <w:rFonts w:ascii="Times New Roman" w:eastAsia="Times New Roman" w:hAnsi="Times New Roman" w:cs="Times New Roman"/>
          <w:lang w:eastAsia="ru-RU"/>
        </w:rPr>
        <w:t xml:space="preserve"> “Какого цвета музыка”?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Великий Микеланджело сказал: “Хорошая живопись – это музыка, это мелодия”. Какие общие термины есть у музыки и живописи? ( тональность, колорит, красочность и музыкальность произведений).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Беспредметно изобразить фрагмент музыки.( “На заре ты её не буди” А. Варламова, “Богатырская” симфония Бородина).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t> 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b/>
          <w:color w:val="FF0000"/>
          <w:lang w:eastAsia="ru-RU"/>
        </w:rPr>
        <w:t>7. Подведение итогов.</w:t>
      </w:r>
    </w:p>
    <w:p w:rsidR="00311CC6" w:rsidRPr="00311CC6" w:rsidRDefault="00311CC6" w:rsidP="003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6">
        <w:rPr>
          <w:rFonts w:ascii="Times New Roman" w:eastAsia="Times New Roman" w:hAnsi="Times New Roman" w:cs="Times New Roman"/>
          <w:lang w:eastAsia="ru-RU"/>
        </w:rPr>
        <w:lastRenderedPageBreak/>
        <w:t>На нашем фестивале мы попытались найти связь между музыкой и живописью. Такая связь существует, разумеется, между всеми искусствами. И это естественно, ведь искусство не возникает на пустом месте, не только из воображения творца. Оно рождается из одного источника и вырастает на одной почве – это жизнь. Это реальная жизнь, питающая в равной мере искусство и писателя, и композитора, и художника. Поэтому мы и находим много общего между различными видами искусств. Хотя в каждом из них это общее выражается разными средствами, в разных формах и по-разному действует на нас.</w:t>
      </w:r>
    </w:p>
    <w:sectPr w:rsidR="00311CC6" w:rsidRPr="00311CC6" w:rsidSect="0048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C6"/>
    <w:rsid w:val="0021599A"/>
    <w:rsid w:val="00311CC6"/>
    <w:rsid w:val="00481A31"/>
    <w:rsid w:val="006D0429"/>
    <w:rsid w:val="007143C1"/>
    <w:rsid w:val="00D86792"/>
    <w:rsid w:val="00E800FD"/>
    <w:rsid w:val="00F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955</Words>
  <Characters>5446</Characters>
  <Application>Microsoft Office Word</Application>
  <DocSecurity>0</DocSecurity>
  <Lines>45</Lines>
  <Paragraphs>12</Paragraphs>
  <ScaleCrop>false</ScaleCrop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5</cp:revision>
  <dcterms:created xsi:type="dcterms:W3CDTF">2011-12-09T18:18:00Z</dcterms:created>
  <dcterms:modified xsi:type="dcterms:W3CDTF">2011-12-26T04:35:00Z</dcterms:modified>
</cp:coreProperties>
</file>